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C2" w:rsidRPr="00760EC2" w:rsidRDefault="00760EC2" w:rsidP="0006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60EC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760EC2" w:rsidRPr="00760EC2" w:rsidRDefault="00760EC2" w:rsidP="0076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0E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760EC2" w:rsidRPr="00760EC2" w:rsidRDefault="00760EC2" w:rsidP="0076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0E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760EC2" w:rsidRPr="00760EC2" w:rsidRDefault="00760EC2" w:rsidP="00760E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EC2" w:rsidRPr="00760EC2" w:rsidRDefault="00760EC2" w:rsidP="00760EC2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60E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760EC2" w:rsidRPr="00760EC2" w:rsidRDefault="00760EC2" w:rsidP="00760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60E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760EC2" w:rsidRPr="00760EC2" w:rsidRDefault="00065603" w:rsidP="00760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</w:t>
      </w:r>
      <w:r w:rsidR="00760EC2" w:rsidRPr="00760EC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.05.2024 </w:t>
      </w:r>
      <w:r w:rsidR="00760EC2" w:rsidRPr="007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253</w:t>
      </w:r>
      <w:bookmarkStart w:id="0" w:name="_GoBack"/>
      <w:bookmarkEnd w:id="0"/>
    </w:p>
    <w:p w:rsidR="00760EC2" w:rsidRPr="00760EC2" w:rsidRDefault="00760EC2" w:rsidP="00760E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EC2" w:rsidRPr="00760EC2" w:rsidRDefault="00760EC2" w:rsidP="00760E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760EC2" w:rsidRPr="00760EC2" w:rsidRDefault="00760EC2" w:rsidP="00760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7921D2" w:rsidRPr="0011555B" w:rsidRDefault="007921D2" w:rsidP="007921D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7921D2" w:rsidRPr="0011555B" w:rsidRDefault="007921D2" w:rsidP="00760EC2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A15901" w:rsidRPr="0011555B" w:rsidTr="003F0F1B">
        <w:tc>
          <w:tcPr>
            <w:tcW w:w="9498" w:type="dxa"/>
            <w:hideMark/>
          </w:tcPr>
          <w:p w:rsidR="00A15901" w:rsidRPr="0011555B" w:rsidRDefault="00A15901" w:rsidP="00760E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</w:t>
            </w:r>
            <w:r w:rsidR="00024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Хорошковского</w:t>
            </w: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Павлоградского муниципального района Омской области от </w:t>
            </w:r>
            <w:r w:rsidRPr="00760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13.12.2005 № 2</w:t>
            </w:r>
            <w:r w:rsidR="0002401C" w:rsidRPr="00760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60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Pr="0011555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управлении муниципальной собственностью </w:t>
            </w:r>
            <w:r w:rsidR="0002401C">
              <w:rPr>
                <w:rFonts w:ascii="Times New Roman" w:hAnsi="Times New Roman" w:cs="Times New Roman"/>
                <w:sz w:val="28"/>
                <w:szCs w:val="28"/>
              </w:rPr>
              <w:t>Хорошковского</w:t>
            </w:r>
            <w:r w:rsidRPr="001155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115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поселения Павлоградского муниципального района Омской области</w:t>
            </w:r>
            <w:r w:rsidRPr="001155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17" w:type="dxa"/>
          </w:tcPr>
          <w:p w:rsidR="00A15901" w:rsidRPr="0011555B" w:rsidRDefault="00A15901" w:rsidP="003F0F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5901" w:rsidRPr="0011555B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901" w:rsidRPr="00760EC2" w:rsidRDefault="00A15901" w:rsidP="00760E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C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Pr="00760EC2">
        <w:rPr>
          <w:rFonts w:ascii="Times New Roman" w:hAnsi="Times New Roman" w:cs="Times New Roman"/>
          <w:sz w:val="28"/>
          <w:szCs w:val="28"/>
        </w:rPr>
        <w:t xml:space="preserve"> </w:t>
      </w:r>
      <w:r w:rsidR="00760EC2" w:rsidRPr="00760EC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60EC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02401C" w:rsidRPr="00760EC2">
        <w:rPr>
          <w:rFonts w:ascii="Times New Roman" w:hAnsi="Times New Roman" w:cs="Times New Roman"/>
          <w:sz w:val="28"/>
          <w:szCs w:val="28"/>
        </w:rPr>
        <w:t>Хорошковского</w:t>
      </w:r>
      <w:r w:rsidRPr="00760EC2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</w:t>
      </w:r>
      <w:r w:rsidR="00760EC2" w:rsidRPr="00760EC2">
        <w:rPr>
          <w:rFonts w:ascii="Times New Roman" w:hAnsi="Times New Roman" w:cs="Times New Roman"/>
          <w:sz w:val="28"/>
          <w:szCs w:val="28"/>
        </w:rPr>
        <w:t xml:space="preserve"> </w:t>
      </w:r>
      <w:r w:rsidR="00760EC2" w:rsidRPr="00760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Хорошковского сельского поселения РЕШИЛ:</w:t>
      </w:r>
    </w:p>
    <w:p w:rsidR="00A15901" w:rsidRPr="0011555B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статью 57 </w:t>
      </w:r>
      <w:r w:rsidRPr="0011555B">
        <w:rPr>
          <w:rFonts w:ascii="Times New Roman" w:hAnsi="Times New Roman" w:cs="Times New Roman"/>
          <w:sz w:val="28"/>
          <w:szCs w:val="28"/>
        </w:rPr>
        <w:t xml:space="preserve">Положения об управлении муниципальной собственностью </w:t>
      </w:r>
      <w:r w:rsidR="0002401C">
        <w:rPr>
          <w:rFonts w:ascii="Times New Roman" w:eastAsia="Times New Roman" w:hAnsi="Times New Roman" w:cs="Times New Roman"/>
          <w:bCs/>
          <w:sz w:val="28"/>
          <w:szCs w:val="28"/>
        </w:rPr>
        <w:t>Хорошковского</w:t>
      </w:r>
      <w:r w:rsidRPr="0011555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</w:t>
      </w:r>
      <w:r w:rsidR="000240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11555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Павлоградского 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от </w:t>
      </w:r>
      <w:r w:rsidRPr="00760EC2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13.12.2005 № 2</w:t>
      </w:r>
      <w:r w:rsidR="0002401C" w:rsidRPr="00760E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внести следующие изменения:</w:t>
      </w:r>
    </w:p>
    <w:p w:rsidR="00A15901" w:rsidRPr="0011555B" w:rsidRDefault="00A15901" w:rsidP="00A159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55B">
        <w:rPr>
          <w:sz w:val="28"/>
          <w:szCs w:val="28"/>
        </w:rPr>
        <w:t xml:space="preserve">1) в </w:t>
      </w:r>
      <w:r w:rsidR="0011555B" w:rsidRPr="0011555B">
        <w:rPr>
          <w:sz w:val="28"/>
          <w:szCs w:val="28"/>
        </w:rPr>
        <w:t>части 1</w:t>
      </w:r>
      <w:r w:rsidRPr="0011555B">
        <w:rPr>
          <w:sz w:val="28"/>
          <w:szCs w:val="28"/>
        </w:rPr>
        <w:t>:</w:t>
      </w:r>
      <w:r w:rsidR="00760EC2">
        <w:rPr>
          <w:sz w:val="28"/>
          <w:szCs w:val="28"/>
        </w:rPr>
        <w:t xml:space="preserve"> </w:t>
      </w:r>
    </w:p>
    <w:p w:rsidR="00A15901" w:rsidRPr="0011555B" w:rsidRDefault="00A15901" w:rsidP="00A159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55B">
        <w:rPr>
          <w:sz w:val="28"/>
          <w:szCs w:val="28"/>
        </w:rPr>
        <w:t xml:space="preserve">а) после слов «народов Российской Федерации,»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Pr="0011555B">
        <w:rPr>
          <w:sz w:val="28"/>
          <w:szCs w:val="28"/>
        </w:rPr>
        <w:t>газопотребления</w:t>
      </w:r>
      <w:proofErr w:type="spellEnd"/>
      <w:r w:rsidRPr="0011555B">
        <w:rPr>
          <w:sz w:val="28"/>
          <w:szCs w:val="28"/>
        </w:rPr>
        <w:t xml:space="preserve"> и объекты таких сетей,»;</w:t>
      </w:r>
    </w:p>
    <w:p w:rsidR="00A15901" w:rsidRPr="0011555B" w:rsidRDefault="00A15901" w:rsidP="00A159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абзацами следующего содержания:</w:t>
      </w:r>
    </w:p>
    <w:p w:rsidR="00A15901" w:rsidRPr="0011555B" w:rsidRDefault="00A15901" w:rsidP="00A159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«Особенности продажи сетей газораспределения, сетей </w:t>
      </w:r>
      <w:proofErr w:type="spellStart"/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</w:t>
      </w:r>
      <w:r w:rsidRPr="0011555B">
        <w:rPr>
          <w:rFonts w:ascii="Times New Roman" w:eastAsia="Calibri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901" w:rsidRPr="0011555B" w:rsidRDefault="00A15901" w:rsidP="00A15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продажи объекта речного порта, находящегося в неудовлетворительном состоянии, устанавливаются в соответствии со статьей 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30.3 </w:t>
      </w:r>
      <w:r w:rsidRPr="0011555B">
        <w:rPr>
          <w:rFonts w:ascii="Times New Roman" w:eastAsia="Calibri" w:hAnsi="Times New Roman" w:cs="Times New Roman"/>
          <w:sz w:val="28"/>
          <w:szCs w:val="28"/>
        </w:rPr>
        <w:t>Федерального закона от 21.12.2001 № 178-ФЗ «О приватизации государственного и муниципального имущества</w:t>
      </w:r>
      <w:r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760EC2" w:rsidRPr="00941886" w:rsidRDefault="00760EC2" w:rsidP="00760EC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опубликованию, а также размещению на сайте Хорошковского сельского поселения в течении 10 дней и вступает в силу с момента опубликования.</w:t>
      </w:r>
    </w:p>
    <w:p w:rsidR="00760EC2" w:rsidRPr="00941886" w:rsidRDefault="00760EC2" w:rsidP="00760E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760EC2" w:rsidRPr="00941886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C2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C2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C2" w:rsidRPr="00941886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EC2" w:rsidRPr="00941886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760EC2" w:rsidRPr="00941886" w:rsidRDefault="00760EC2" w:rsidP="00760E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Кобзарь</w:t>
      </w:r>
    </w:p>
    <w:p w:rsidR="00A15901" w:rsidRPr="0011555B" w:rsidRDefault="00A15901" w:rsidP="00A159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6D" w:rsidRPr="00980E35" w:rsidRDefault="0096426D" w:rsidP="00980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6D" w:rsidRDefault="0096426D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1555B" w:rsidRDefault="0011555B" w:rsidP="004453FB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71610" w:rsidRDefault="00F71610" w:rsidP="0044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1610" w:rsidSect="00760EC2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2401C"/>
    <w:rsid w:val="00054B66"/>
    <w:rsid w:val="00065603"/>
    <w:rsid w:val="00071E3A"/>
    <w:rsid w:val="00095DB6"/>
    <w:rsid w:val="000A3673"/>
    <w:rsid w:val="000B2D39"/>
    <w:rsid w:val="000C3676"/>
    <w:rsid w:val="000E1C0F"/>
    <w:rsid w:val="00106CA0"/>
    <w:rsid w:val="0011276D"/>
    <w:rsid w:val="0011555B"/>
    <w:rsid w:val="0012079F"/>
    <w:rsid w:val="00121443"/>
    <w:rsid w:val="00184725"/>
    <w:rsid w:val="001B052D"/>
    <w:rsid w:val="0024081B"/>
    <w:rsid w:val="0025550A"/>
    <w:rsid w:val="002E2FE5"/>
    <w:rsid w:val="00335B2C"/>
    <w:rsid w:val="004079D6"/>
    <w:rsid w:val="004218D1"/>
    <w:rsid w:val="00441993"/>
    <w:rsid w:val="004453FB"/>
    <w:rsid w:val="004612A5"/>
    <w:rsid w:val="004A0D8F"/>
    <w:rsid w:val="004D23DD"/>
    <w:rsid w:val="0050065C"/>
    <w:rsid w:val="0052774A"/>
    <w:rsid w:val="00587A0D"/>
    <w:rsid w:val="00605E00"/>
    <w:rsid w:val="00614870"/>
    <w:rsid w:val="00694C10"/>
    <w:rsid w:val="006B6B90"/>
    <w:rsid w:val="006F663B"/>
    <w:rsid w:val="00760EC2"/>
    <w:rsid w:val="0077279A"/>
    <w:rsid w:val="007921D2"/>
    <w:rsid w:val="007D735F"/>
    <w:rsid w:val="007F2AB4"/>
    <w:rsid w:val="0088088E"/>
    <w:rsid w:val="0089024B"/>
    <w:rsid w:val="009223E0"/>
    <w:rsid w:val="0096426D"/>
    <w:rsid w:val="00980E35"/>
    <w:rsid w:val="00981458"/>
    <w:rsid w:val="009816CD"/>
    <w:rsid w:val="00A15901"/>
    <w:rsid w:val="00A30B72"/>
    <w:rsid w:val="00A36715"/>
    <w:rsid w:val="00A417DE"/>
    <w:rsid w:val="00A81C6B"/>
    <w:rsid w:val="00A82D84"/>
    <w:rsid w:val="00B97CC2"/>
    <w:rsid w:val="00BC073C"/>
    <w:rsid w:val="00C0387B"/>
    <w:rsid w:val="00D75142"/>
    <w:rsid w:val="00DB1EB9"/>
    <w:rsid w:val="00DD5BF1"/>
    <w:rsid w:val="00E27649"/>
    <w:rsid w:val="00EB087C"/>
    <w:rsid w:val="00F118AD"/>
    <w:rsid w:val="00F71610"/>
    <w:rsid w:val="00F96C9A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B00C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A1590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6</cp:revision>
  <cp:lastPrinted>2024-05-23T07:47:00Z</cp:lastPrinted>
  <dcterms:created xsi:type="dcterms:W3CDTF">2024-05-16T12:59:00Z</dcterms:created>
  <dcterms:modified xsi:type="dcterms:W3CDTF">2024-05-23T07:47:00Z</dcterms:modified>
</cp:coreProperties>
</file>